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B04" w:rsidRDefault="00857B04" w:rsidP="00253AB2">
      <w:pPr>
        <w:pStyle w:val="3"/>
        <w:rPr>
          <w:rFonts w:ascii="標楷體" w:eastAsia="標楷體" w:hAnsi="標楷體"/>
          <w:b w:val="0"/>
          <w:sz w:val="28"/>
          <w:szCs w:val="28"/>
        </w:rPr>
      </w:pPr>
      <w:r>
        <w:rPr>
          <w:rFonts w:ascii="標楷體" w:eastAsia="標楷體" w:hAnsi="標楷體" w:hint="eastAsia"/>
        </w:rPr>
        <w:t>佛光大學內部控制文件制訂/修訂說明表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0"/>
        <w:gridCol w:w="4761"/>
        <w:gridCol w:w="1204"/>
        <w:gridCol w:w="1007"/>
        <w:gridCol w:w="1296"/>
      </w:tblGrid>
      <w:tr w:rsidR="00857B04" w:rsidTr="000B662E">
        <w:trPr>
          <w:jc w:val="center"/>
        </w:trPr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_Toc86668632"/>
        <w:bookmarkStart w:id="1" w:name="體適能檢測"/>
        <w:tc>
          <w:tcPr>
            <w:tcW w:w="24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B04" w:rsidRDefault="00857B04" w:rsidP="000B662E">
            <w:pPr>
              <w:pStyle w:val="31"/>
            </w:pPr>
            <w:r>
              <w:fldChar w:fldCharType="begin"/>
            </w:r>
            <w:r>
              <w:instrText xml:space="preserve"> HYPERLINK "file:///I:\\2022.11.29\\111學年%20秘書室\\3.內控\\112學年內控\\會議後修改中\\附件%20112學年度%20行政單位內控作業手冊.docx" \l "通識教育委員會" </w:instrText>
            </w:r>
            <w:r>
              <w:fldChar w:fldCharType="separate"/>
            </w:r>
            <w:bookmarkStart w:id="2" w:name="_Toc99130300"/>
            <w:bookmarkStart w:id="3" w:name="_Toc92798289"/>
            <w:bookmarkStart w:id="4" w:name="_Toc161926656"/>
            <w:r>
              <w:rPr>
                <w:rStyle w:val="a3"/>
                <w:rFonts w:hint="eastAsia"/>
              </w:rPr>
              <w:t>1260-007體適能檢測</w:t>
            </w:r>
            <w:bookmarkEnd w:id="0"/>
            <w:bookmarkEnd w:id="1"/>
            <w:bookmarkEnd w:id="2"/>
            <w:bookmarkEnd w:id="3"/>
            <w:bookmarkEnd w:id="4"/>
            <w:r>
              <w:fldChar w:fldCharType="end"/>
            </w:r>
          </w:p>
        </w:tc>
        <w:tc>
          <w:tcPr>
            <w:tcW w:w="62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9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57B04" w:rsidRDefault="00857B04" w:rsidP="000B662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通識教育委員會</w:t>
            </w:r>
          </w:p>
        </w:tc>
      </w:tr>
      <w:tr w:rsidR="00857B04" w:rsidTr="000B662E">
        <w:trPr>
          <w:jc w:val="center"/>
        </w:trPr>
        <w:tc>
          <w:tcPr>
            <w:tcW w:w="69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文件制訂/修訂內容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制/修訂日期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857B04" w:rsidTr="000B662E">
        <w:trPr>
          <w:jc w:val="center"/>
        </w:trPr>
        <w:tc>
          <w:tcPr>
            <w:tcW w:w="69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04" w:rsidRDefault="00857B04" w:rsidP="000B662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857B04" w:rsidRDefault="00857B04" w:rsidP="000B662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新訂</w:t>
            </w:r>
          </w:p>
          <w:p w:rsidR="00857B04" w:rsidRDefault="00857B04" w:rsidP="000B662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100.3月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陳焰輝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57B04" w:rsidTr="000B662E">
        <w:trPr>
          <w:jc w:val="center"/>
        </w:trPr>
        <w:tc>
          <w:tcPr>
            <w:tcW w:w="69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7B04" w:rsidRDefault="00857B04" w:rsidP="000B662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1.修訂原因：依</w:t>
            </w:r>
            <w:r>
              <w:rPr>
                <w:rFonts w:ascii="標楷體" w:eastAsia="標楷體" w:hAnsi="標楷體" w:cs="夹发砰-WinCharSetFFFF-H" w:hint="eastAsia"/>
                <w:kern w:val="0"/>
              </w:rPr>
              <w:t>103學年度內部控制制度推動小組第1次會議紀錄辦理，及配合法規名稱修改。</w:t>
            </w:r>
          </w:p>
          <w:p w:rsidR="00857B04" w:rsidRDefault="00857B04" w:rsidP="000B662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2.修正處：</w:t>
            </w:r>
            <w:r>
              <w:rPr>
                <w:rFonts w:ascii="標楷體" w:eastAsia="標楷體" w:hAnsi="標楷體" w:hint="eastAsia"/>
                <w:bCs/>
              </w:rPr>
              <w:t>依據及相關文件修改5.1.。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104.4月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蔡武雄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57B04" w:rsidTr="000B662E">
        <w:trPr>
          <w:jc w:val="center"/>
        </w:trPr>
        <w:tc>
          <w:tcPr>
            <w:tcW w:w="69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7B04" w:rsidRDefault="00857B04" w:rsidP="000B662E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>
              <w:rPr>
                <w:rFonts w:ascii="標楷體" w:eastAsia="標楷體" w:hAnsi="標楷體" w:hint="eastAsia"/>
              </w:rPr>
              <w:t>修訂原因：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配合新版內控格式修正流程圖，及修正單位歸屬。</w:t>
            </w:r>
          </w:p>
          <w:p w:rsidR="00857B04" w:rsidRDefault="00857B04" w:rsidP="000B662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2.修正處：</w:t>
            </w:r>
          </w:p>
          <w:p w:rsidR="00857B04" w:rsidRDefault="00857B04" w:rsidP="000B662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857B04" w:rsidRDefault="00857B04" w:rsidP="000B662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hint="eastAsia"/>
              </w:rPr>
              <w:t>（2）作業程序修改2.2.。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106.3月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周玉梅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57B04" w:rsidTr="000B662E">
        <w:trPr>
          <w:jc w:val="center"/>
        </w:trPr>
        <w:tc>
          <w:tcPr>
            <w:tcW w:w="69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7B04" w:rsidRDefault="00857B04" w:rsidP="000B662E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>
              <w:rPr>
                <w:rFonts w:ascii="標楷體" w:eastAsia="標楷體" w:hAnsi="標楷體" w:hint="eastAsia"/>
              </w:rPr>
              <w:t>修訂原因：依105學年度稽核建議修正。</w:t>
            </w:r>
          </w:p>
          <w:p w:rsidR="00857B04" w:rsidRDefault="00857B04" w:rsidP="000B662E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2.修正處：</w:t>
            </w:r>
          </w:p>
          <w:p w:rsidR="00857B04" w:rsidRDefault="00857B04" w:rsidP="000B662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857B04" w:rsidRDefault="00857B04" w:rsidP="000B662E">
            <w:pPr>
              <w:spacing w:line="0" w:lineRule="atLeast"/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（2）作業程序修改2.10.。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106.11月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周玉梅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57B04" w:rsidTr="000B662E">
        <w:trPr>
          <w:jc w:val="center"/>
        </w:trPr>
        <w:tc>
          <w:tcPr>
            <w:tcW w:w="69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7B04" w:rsidRDefault="00857B04" w:rsidP="000B662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1.修正原因：</w:t>
            </w:r>
          </w:p>
          <w:p w:rsidR="00857B04" w:rsidRDefault="00857B04" w:rsidP="000B662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夹发砰-WinCharSetFFFF-H"/>
                <w:kern w:val="0"/>
              </w:rPr>
            </w:pPr>
            <w:r>
              <w:rPr>
                <w:rFonts w:ascii="標楷體" w:eastAsia="標楷體" w:hAnsi="標楷體" w:hint="eastAsia"/>
              </w:rPr>
              <w:t>（1）依</w:t>
            </w:r>
            <w:r>
              <w:rPr>
                <w:rFonts w:ascii="標楷體" w:eastAsia="標楷體" w:hAnsi="標楷體" w:cs="夹发砰-WinCharSetFFFF-H" w:hint="eastAsia"/>
                <w:kern w:val="0"/>
              </w:rPr>
              <w:t>106學年度內部控制制度推動小組第2次會議紀錄辦理。</w:t>
            </w:r>
          </w:p>
          <w:p w:rsidR="00857B04" w:rsidRDefault="00857B04" w:rsidP="000B662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（2）依106學年度稽核委員建議修正。</w:t>
            </w:r>
          </w:p>
          <w:p w:rsidR="00857B04" w:rsidRDefault="00857B04" w:rsidP="000B662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2.修正處：</w:t>
            </w:r>
          </w:p>
          <w:p w:rsidR="00857B04" w:rsidRDefault="00857B04" w:rsidP="000B662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夹发砰-WinCharSetFFFF-H"/>
                <w:kern w:val="0"/>
              </w:rPr>
            </w:pPr>
            <w:r>
              <w:rPr>
                <w:rFonts w:ascii="標楷體" w:eastAsia="標楷體" w:hAnsi="標楷體" w:hint="eastAsia"/>
              </w:rPr>
              <w:t>（1）流程圖。</w:t>
            </w:r>
          </w:p>
          <w:p w:rsidR="00857B04" w:rsidRDefault="00857B04" w:rsidP="000B662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（2）作業程序修改2.1.、2.3.、2.4.和原條序2.7.、2.9.、2.10.，及刪除原條序2.5.、2.8.後，順修條序2.5.-2.8.。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107.6月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周玉梅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57B04" w:rsidTr="000B662E">
        <w:trPr>
          <w:jc w:val="center"/>
        </w:trPr>
        <w:tc>
          <w:tcPr>
            <w:tcW w:w="69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</w:t>
            </w: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7B04" w:rsidRDefault="00857B04" w:rsidP="000B662E">
            <w:pPr>
              <w:spacing w:line="0" w:lineRule="atLeast"/>
              <w:rPr>
                <w:rFonts w:ascii="標楷體" w:eastAsia="標楷體" w:hAnsi="標楷體"/>
                <w:vanish/>
              </w:rPr>
            </w:pPr>
            <w:r>
              <w:rPr>
                <w:rFonts w:ascii="標楷體" w:eastAsia="標楷體" w:hAnsi="標楷體" w:hint="eastAsia"/>
              </w:rPr>
              <w:t>1.修訂原因：配合110學年度全校組織調整。</w:t>
            </w:r>
          </w:p>
          <w:p w:rsidR="00857B04" w:rsidRDefault="00857B04" w:rsidP="000B662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2.修正處：流程圖及表頭制定單位文字。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111.1月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羅羽筑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111.01.19</w:t>
            </w:r>
          </w:p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110-3</w:t>
            </w:r>
          </w:p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內控會議通過</w:t>
            </w:r>
          </w:p>
        </w:tc>
      </w:tr>
      <w:tr w:rsidR="00857B04" w:rsidTr="000B662E">
        <w:trPr>
          <w:jc w:val="center"/>
        </w:trPr>
        <w:tc>
          <w:tcPr>
            <w:tcW w:w="69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</w:t>
            </w: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7B04" w:rsidRDefault="00857B04" w:rsidP="000B662E">
            <w:pPr>
              <w:spacing w:line="0" w:lineRule="atLeast"/>
              <w:rPr>
                <w:rFonts w:ascii="標楷體" w:eastAsia="標楷體" w:hAnsi="標楷體"/>
                <w:vanish/>
              </w:rPr>
            </w:pPr>
            <w:r>
              <w:rPr>
                <w:rFonts w:ascii="標楷體" w:eastAsia="標楷體" w:hAnsi="標楷體" w:hint="eastAsia"/>
              </w:rPr>
              <w:t>1.修訂原因：從學務處調整至通識委員會體育中心。</w:t>
            </w:r>
          </w:p>
          <w:p w:rsidR="00857B04" w:rsidRDefault="00857B04" w:rsidP="000B662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2.修正處：項目編號修正為1260-007體適能檢測。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111.12月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羅羽筑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111.10.19</w:t>
            </w:r>
          </w:p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110-1</w:t>
            </w:r>
          </w:p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內控會議通過</w:t>
            </w:r>
          </w:p>
        </w:tc>
      </w:tr>
      <w:tr w:rsidR="00857B04" w:rsidTr="000B662E">
        <w:trPr>
          <w:jc w:val="center"/>
        </w:trPr>
        <w:tc>
          <w:tcPr>
            <w:tcW w:w="69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B04" w:rsidRPr="00F42316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F42316">
              <w:rPr>
                <w:rFonts w:ascii="標楷體" w:eastAsia="標楷體" w:hAnsi="標楷體" w:hint="eastAsia"/>
                <w:color w:val="FF0000"/>
              </w:rPr>
              <w:t>8.</w:t>
            </w: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7B04" w:rsidRPr="00F42316" w:rsidRDefault="00857B04" w:rsidP="000B662E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 w:rsidRPr="00F42316">
              <w:rPr>
                <w:rFonts w:ascii="標楷體" w:eastAsia="標楷體" w:hAnsi="標楷體" w:hint="eastAsia"/>
                <w:color w:val="FF0000"/>
              </w:rPr>
              <w:t>1.修訂原因：依教育部體育署體適能檢測規定修正作業程序</w:t>
            </w:r>
            <w:r>
              <w:rPr>
                <w:rFonts w:ascii="標楷體" w:eastAsia="標楷體" w:hAnsi="標楷體" w:hint="eastAsia"/>
                <w:color w:val="FF0000"/>
              </w:rPr>
              <w:t>。</w:t>
            </w:r>
          </w:p>
          <w:p w:rsidR="00857B04" w:rsidRPr="00F42316" w:rsidRDefault="00857B04" w:rsidP="000B662E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 w:rsidRPr="00F42316">
              <w:rPr>
                <w:rFonts w:ascii="標楷體" w:eastAsia="標楷體" w:hAnsi="標楷體" w:hint="eastAsia"/>
                <w:color w:val="FF0000"/>
              </w:rPr>
              <w:t>2.修正處：</w:t>
            </w:r>
          </w:p>
          <w:p w:rsidR="00857B04" w:rsidRPr="00F42316" w:rsidRDefault="00857B04" w:rsidP="000B662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FF0000"/>
              </w:rPr>
            </w:pPr>
            <w:r w:rsidRPr="00F42316">
              <w:rPr>
                <w:rFonts w:ascii="標楷體" w:eastAsia="標楷體" w:hAnsi="標楷體" w:hint="eastAsia"/>
                <w:color w:val="FF0000"/>
              </w:rPr>
              <w:t>（1）流程圖。</w:t>
            </w:r>
          </w:p>
          <w:p w:rsidR="00857B04" w:rsidRDefault="00857B04" w:rsidP="000B662E">
            <w:pPr>
              <w:spacing w:line="0" w:lineRule="atLeast"/>
              <w:ind w:leftChars="100" w:left="720" w:hangingChars="200" w:hanging="480"/>
              <w:rPr>
                <w:rFonts w:ascii="標楷體" w:eastAsia="標楷體" w:hAnsi="標楷體"/>
                <w:color w:val="FF0000"/>
              </w:rPr>
            </w:pPr>
            <w:r w:rsidRPr="00F42316">
              <w:rPr>
                <w:rFonts w:ascii="標楷體" w:eastAsia="標楷體" w:hAnsi="標楷體" w:hint="eastAsia"/>
                <w:color w:val="FF0000"/>
              </w:rPr>
              <w:t>（2）</w:t>
            </w:r>
            <w:r>
              <w:rPr>
                <w:rFonts w:ascii="標楷體" w:eastAsia="標楷體" w:hAnsi="標楷體" w:hint="eastAsia"/>
                <w:color w:val="FF0000"/>
              </w:rPr>
              <w:t>2.</w:t>
            </w:r>
            <w:r w:rsidRPr="00F42316">
              <w:rPr>
                <w:rFonts w:ascii="標楷體" w:eastAsia="標楷體" w:hAnsi="標楷體" w:hint="eastAsia"/>
                <w:color w:val="FF0000"/>
              </w:rPr>
              <w:t>作業程序：文字修正2.1.、2.2.、2.3.，因應個資法刪除作業程序2.4至2.8。</w:t>
            </w:r>
          </w:p>
          <w:p w:rsidR="00857B04" w:rsidRPr="00F42316" w:rsidRDefault="00857B04" w:rsidP="000B662E">
            <w:pPr>
              <w:spacing w:line="0" w:lineRule="atLeast"/>
              <w:ind w:leftChars="100" w:left="720" w:hangingChars="200" w:hanging="480"/>
              <w:rPr>
                <w:rFonts w:ascii="標楷體" w:eastAsia="標楷體" w:hAnsi="標楷體"/>
                <w:color w:val="FF0000"/>
              </w:rPr>
            </w:pPr>
            <w:r w:rsidRPr="00F42316">
              <w:rPr>
                <w:rFonts w:ascii="標楷體" w:eastAsia="標楷體" w:hAnsi="標楷體" w:hint="eastAsia"/>
                <w:color w:val="FF0000"/>
              </w:rPr>
              <w:t>（3）</w:t>
            </w:r>
            <w:r>
              <w:rPr>
                <w:rFonts w:ascii="標楷體" w:eastAsia="標楷體" w:hAnsi="標楷體" w:hint="eastAsia"/>
                <w:color w:val="FF0000"/>
              </w:rPr>
              <w:t>3.</w:t>
            </w:r>
            <w:r w:rsidRPr="00F42316">
              <w:rPr>
                <w:rFonts w:ascii="標楷體" w:eastAsia="標楷體" w:hAnsi="標楷體" w:hint="eastAsia"/>
                <w:color w:val="FF0000"/>
              </w:rPr>
              <w:t>控制重點：</w:t>
            </w:r>
            <w:r>
              <w:rPr>
                <w:rFonts w:ascii="標楷體" w:eastAsia="標楷體" w:hAnsi="標楷體" w:hint="eastAsia"/>
                <w:color w:val="FF0000"/>
              </w:rPr>
              <w:t>刪除3.1。</w:t>
            </w:r>
          </w:p>
          <w:p w:rsidR="00857B04" w:rsidRPr="00F42316" w:rsidRDefault="00857B04" w:rsidP="000B662E">
            <w:pPr>
              <w:spacing w:line="0" w:lineRule="atLeast"/>
              <w:ind w:leftChars="100" w:left="240"/>
              <w:rPr>
                <w:rFonts w:ascii="標楷體" w:eastAsia="標楷體" w:hAnsi="標楷體"/>
                <w:color w:val="FF0000"/>
              </w:rPr>
            </w:pPr>
            <w:r w:rsidRPr="00F42316">
              <w:rPr>
                <w:rFonts w:ascii="標楷體" w:eastAsia="標楷體" w:hAnsi="標楷體" w:hint="eastAsia"/>
                <w:color w:val="FF0000"/>
              </w:rPr>
              <w:t>（</w:t>
            </w:r>
            <w:r>
              <w:rPr>
                <w:rFonts w:ascii="標楷體" w:eastAsia="標楷體" w:hAnsi="標楷體" w:hint="eastAsia"/>
                <w:color w:val="FF0000"/>
              </w:rPr>
              <w:t>4</w:t>
            </w:r>
            <w:r w:rsidRPr="00F42316">
              <w:rPr>
                <w:rFonts w:ascii="標楷體" w:eastAsia="標楷體" w:hAnsi="標楷體" w:hint="eastAsia"/>
                <w:color w:val="FF0000"/>
              </w:rPr>
              <w:t>）5.依據及相關文件：5.1。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B04" w:rsidRPr="00F42316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F42316">
              <w:rPr>
                <w:rFonts w:ascii="標楷體" w:eastAsia="標楷體" w:hAnsi="標楷體" w:hint="eastAsia"/>
                <w:color w:val="FF0000"/>
              </w:rPr>
              <w:t>113.1月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7B04" w:rsidRPr="00F42316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F42316">
              <w:rPr>
                <w:rFonts w:ascii="標楷體" w:eastAsia="標楷體" w:hAnsi="標楷體" w:hint="eastAsia"/>
                <w:color w:val="FF0000"/>
              </w:rPr>
              <w:t>周玉梅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57B04" w:rsidRPr="006734BE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6734BE">
              <w:rPr>
                <w:rFonts w:ascii="標楷體" w:eastAsia="標楷體" w:hAnsi="標楷體" w:hint="eastAsia"/>
                <w:color w:val="FF0000"/>
              </w:rPr>
              <w:t>113.1.3</w:t>
            </w:r>
          </w:p>
          <w:p w:rsidR="00857B04" w:rsidRPr="006734BE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6734BE">
              <w:rPr>
                <w:rFonts w:ascii="標楷體" w:eastAsia="標楷體" w:hAnsi="標楷體" w:hint="eastAsia"/>
                <w:color w:val="FF0000"/>
              </w:rPr>
              <w:t>112-2</w:t>
            </w:r>
          </w:p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6734BE">
              <w:rPr>
                <w:rFonts w:ascii="標楷體" w:eastAsia="標楷體" w:hAnsi="標楷體" w:hint="eastAsia"/>
                <w:color w:val="FF0000"/>
              </w:rPr>
              <w:t>內控會議通過</w:t>
            </w:r>
          </w:p>
        </w:tc>
      </w:tr>
    </w:tbl>
    <w:p w:rsidR="00857B04" w:rsidRDefault="00857B04" w:rsidP="00963039">
      <w:pPr>
        <w:jc w:val="right"/>
        <w:rPr>
          <w:rStyle w:val="a3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r:id="rId5" w:anchor="通識教育委員會" w:history="1">
        <w:r>
          <w:rPr>
            <w:rStyle w:val="a3"/>
            <w:rFonts w:hint="eastAsia"/>
            <w:sz w:val="16"/>
            <w:szCs w:val="16"/>
          </w:rPr>
          <w:t>通識教育委員會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r:id="rId6" w:anchor="目錄" w:history="1">
        <w:r>
          <w:rPr>
            <w:rStyle w:val="a3"/>
            <w:rFonts w:hint="eastAsia"/>
            <w:sz w:val="16"/>
            <w:szCs w:val="16"/>
          </w:rPr>
          <w:t>目錄</w:t>
        </w:r>
      </w:hyperlink>
    </w:p>
    <w:p w:rsidR="00857B04" w:rsidRDefault="00857B04" w:rsidP="00963039">
      <w:pPr>
        <w:widowControl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7506C" wp14:editId="4AA4F542">
                <wp:simplePos x="0" y="0"/>
                <wp:positionH relativeFrom="column">
                  <wp:posOffset>4283710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260" name="文字方塊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B04" w:rsidRDefault="00857B04" w:rsidP="0096303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F51B97"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  <w:t>113.1.3</w:t>
                            </w:r>
                          </w:p>
                          <w:p w:rsidR="00857B04" w:rsidRDefault="00857B04" w:rsidP="0096303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7506C" id="_x0000_t202" coordsize="21600,21600" o:spt="202" path="m,l,21600r21600,l21600,xe">
                <v:stroke joinstyle="miter"/>
                <v:path gradientshapeok="t" o:connecttype="rect"/>
              </v:shapetype>
              <v:shape id="文字方塊 260" o:spid="_x0000_s1026" type="#_x0000_t202" style="position:absolute;margin-left:337.3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" fillcolor="white [3201]" stroked="f" strokeweight="1pt">
                <v:textbox>
                  <w:txbxContent>
                    <w:p w:rsidR="00857B04" w:rsidRDefault="00857B04" w:rsidP="00963039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F51B97"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  <w:t>113.1.3</w:t>
                      </w:r>
                    </w:p>
                    <w:p w:rsidR="00857B04" w:rsidRDefault="00857B04" w:rsidP="00963039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</w:rPr>
        <w:br w:type="page"/>
      </w:r>
    </w:p>
    <w:tbl>
      <w:tblPr>
        <w:tblW w:w="9781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  <w:gridCol w:w="1630"/>
        <w:gridCol w:w="1228"/>
        <w:gridCol w:w="1265"/>
        <w:gridCol w:w="1277"/>
      </w:tblGrid>
      <w:tr w:rsidR="00857B04" w:rsidTr="000B662E">
        <w:trPr>
          <w:jc w:val="center"/>
        </w:trPr>
        <w:tc>
          <w:tcPr>
            <w:tcW w:w="978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7B04" w:rsidRDefault="00857B04" w:rsidP="000B662E">
            <w:pPr>
              <w:autoSpaceDE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佛光大學內部控制文件</w:t>
            </w:r>
          </w:p>
        </w:tc>
      </w:tr>
      <w:tr w:rsidR="00857B04" w:rsidTr="000B662E">
        <w:trPr>
          <w:jc w:val="center"/>
        </w:trPr>
        <w:tc>
          <w:tcPr>
            <w:tcW w:w="438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文件名稱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制訂單位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文件編號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版本/</w:t>
            </w:r>
          </w:p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制訂日期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頁數</w:t>
            </w:r>
          </w:p>
        </w:tc>
      </w:tr>
      <w:tr w:rsidR="00857B04" w:rsidTr="000B662E">
        <w:trPr>
          <w:trHeight w:val="663"/>
          <w:jc w:val="center"/>
        </w:trPr>
        <w:tc>
          <w:tcPr>
            <w:tcW w:w="438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體適能檢測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通識教育委員會</w:t>
            </w:r>
          </w:p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  <w:strike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體育中心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1260-007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7B04" w:rsidRPr="006734BE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6734BE">
              <w:rPr>
                <w:rFonts w:ascii="標楷體" w:eastAsia="標楷體" w:hAnsi="標楷體" w:hint="eastAsia"/>
                <w:color w:val="FF0000"/>
                <w:sz w:val="20"/>
              </w:rPr>
              <w:t>0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8</w:t>
            </w:r>
            <w:r w:rsidRPr="006734BE">
              <w:rPr>
                <w:rFonts w:ascii="標楷體" w:eastAsia="標楷體" w:hAnsi="標楷體" w:hint="eastAsia"/>
                <w:color w:val="FF0000"/>
                <w:sz w:val="20"/>
              </w:rPr>
              <w:t>/</w:t>
            </w:r>
          </w:p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734BE">
              <w:rPr>
                <w:rFonts w:ascii="標楷體" w:eastAsia="標楷體" w:hAnsi="標楷體" w:hint="eastAsia"/>
                <w:color w:val="FF0000"/>
                <w:sz w:val="20"/>
              </w:rPr>
              <w:t>113.1.3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第1頁/</w:t>
            </w:r>
          </w:p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共2頁</w:t>
            </w:r>
          </w:p>
        </w:tc>
      </w:tr>
    </w:tbl>
    <w:p w:rsidR="00857B04" w:rsidRDefault="00857B04" w:rsidP="00963039">
      <w:pPr>
        <w:jc w:val="right"/>
        <w:rPr>
          <w:rStyle w:val="a3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r:id="rId7" w:anchor="通識教育委員會" w:history="1">
        <w:r>
          <w:rPr>
            <w:rStyle w:val="a3"/>
            <w:rFonts w:hint="eastAsia"/>
            <w:sz w:val="16"/>
            <w:szCs w:val="16"/>
          </w:rPr>
          <w:t>通識教育委員會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r:id="rId8" w:anchor="目錄" w:history="1">
        <w:r>
          <w:rPr>
            <w:rStyle w:val="a3"/>
            <w:rFonts w:hint="eastAsia"/>
            <w:sz w:val="16"/>
            <w:szCs w:val="16"/>
          </w:rPr>
          <w:t>目錄</w:t>
        </w:r>
      </w:hyperlink>
    </w:p>
    <w:p w:rsidR="00857B04" w:rsidRDefault="00857B04" w:rsidP="00963039">
      <w:pPr>
        <w:spacing w:before="100" w:beforeAutospacing="1"/>
        <w:rPr>
          <w:rFonts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1.流程圖：</w:t>
      </w:r>
      <w:r>
        <w:rPr>
          <w:rFonts w:ascii="標楷體" w:eastAsia="標楷體" w:hAnsi="標楷體" w:hint="eastAsia"/>
        </w:rPr>
        <w:object w:dxaOrig="8856" w:dyaOrig="136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562.5pt" o:ole="">
            <v:imagedata r:id="rId9" o:title=""/>
          </v:shape>
          <o:OLEObject Type="Embed" ProgID="Visio.Drawing.11" ShapeID="_x0000_i1025" DrawAspect="Content" ObjectID="_1773580535" r:id="rId10"/>
        </w:object>
      </w:r>
      <w:r>
        <w:rPr>
          <w:rFonts w:cs="Times New Roman"/>
          <w:b/>
          <w:szCs w:val="24"/>
        </w:rPr>
        <w:t xml:space="preserve"> </w:t>
      </w:r>
    </w:p>
    <w:tbl>
      <w:tblPr>
        <w:tblW w:w="9781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  <w:gridCol w:w="1630"/>
        <w:gridCol w:w="1228"/>
        <w:gridCol w:w="1265"/>
        <w:gridCol w:w="1277"/>
      </w:tblGrid>
      <w:tr w:rsidR="00857B04" w:rsidTr="000B662E">
        <w:trPr>
          <w:jc w:val="center"/>
        </w:trPr>
        <w:tc>
          <w:tcPr>
            <w:tcW w:w="978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7B04" w:rsidRDefault="00857B04" w:rsidP="000B662E">
            <w:pPr>
              <w:autoSpaceDE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br w:type="page"/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佛光大學內部控制文件</w:t>
            </w:r>
          </w:p>
        </w:tc>
      </w:tr>
      <w:tr w:rsidR="00857B04" w:rsidTr="000B662E">
        <w:trPr>
          <w:jc w:val="center"/>
        </w:trPr>
        <w:tc>
          <w:tcPr>
            <w:tcW w:w="438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文件名稱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制訂單位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文件編號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版本/</w:t>
            </w:r>
          </w:p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制訂日期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頁數</w:t>
            </w:r>
          </w:p>
        </w:tc>
      </w:tr>
      <w:tr w:rsidR="00857B04" w:rsidTr="000B662E">
        <w:trPr>
          <w:trHeight w:val="663"/>
          <w:jc w:val="center"/>
        </w:trPr>
        <w:tc>
          <w:tcPr>
            <w:tcW w:w="438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體適能檢測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通識教育委員會</w:t>
            </w:r>
          </w:p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體育中心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1260-007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7B04" w:rsidRPr="006734BE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6734BE">
              <w:rPr>
                <w:rFonts w:ascii="標楷體" w:eastAsia="標楷體" w:hAnsi="標楷體" w:hint="eastAsia"/>
                <w:color w:val="FF0000"/>
                <w:sz w:val="20"/>
              </w:rPr>
              <w:t>0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8</w:t>
            </w:r>
            <w:r w:rsidRPr="006734BE">
              <w:rPr>
                <w:rFonts w:ascii="標楷體" w:eastAsia="標楷體" w:hAnsi="標楷體" w:hint="eastAsia"/>
                <w:color w:val="FF0000"/>
                <w:sz w:val="20"/>
              </w:rPr>
              <w:t>/</w:t>
            </w:r>
          </w:p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734BE">
              <w:rPr>
                <w:rFonts w:ascii="標楷體" w:eastAsia="標楷體" w:hAnsi="標楷體" w:hint="eastAsia"/>
                <w:color w:val="FF0000"/>
                <w:sz w:val="20"/>
              </w:rPr>
              <w:t>113.1.3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第2頁/</w:t>
            </w:r>
          </w:p>
          <w:p w:rsidR="00857B04" w:rsidRDefault="00857B04" w:rsidP="000B662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共2頁</w:t>
            </w:r>
          </w:p>
        </w:tc>
      </w:tr>
    </w:tbl>
    <w:p w:rsidR="00857B04" w:rsidRDefault="00857B04" w:rsidP="00963039">
      <w:pPr>
        <w:jc w:val="right"/>
        <w:rPr>
          <w:rStyle w:val="a3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回</w:t>
      </w:r>
      <w:hyperlink r:id="rId11" w:anchor="通識教育委員會" w:history="1">
        <w:r>
          <w:rPr>
            <w:rStyle w:val="a3"/>
            <w:rFonts w:hint="eastAsia"/>
            <w:sz w:val="16"/>
            <w:szCs w:val="16"/>
          </w:rPr>
          <w:t>通識教育委員會</w:t>
        </w:r>
      </w:hyperlink>
      <w:r>
        <w:rPr>
          <w:rFonts w:ascii="標楷體" w:eastAsia="標楷體" w:hAnsi="標楷體" w:hint="eastAsia"/>
          <w:sz w:val="16"/>
          <w:szCs w:val="16"/>
        </w:rPr>
        <w:t>、</w:t>
      </w:r>
      <w:hyperlink r:id="rId12" w:anchor="目錄" w:history="1">
        <w:r>
          <w:rPr>
            <w:rStyle w:val="a3"/>
            <w:rFonts w:hint="eastAsia"/>
            <w:sz w:val="16"/>
            <w:szCs w:val="16"/>
          </w:rPr>
          <w:t>目錄</w:t>
        </w:r>
      </w:hyperlink>
    </w:p>
    <w:p w:rsidR="00857B04" w:rsidRPr="003706E1" w:rsidRDefault="00857B04" w:rsidP="00857B04">
      <w:pPr>
        <w:pStyle w:val="a4"/>
        <w:numPr>
          <w:ilvl w:val="0"/>
          <w:numId w:val="1"/>
        </w:numPr>
        <w:autoSpaceDN w:val="0"/>
        <w:ind w:leftChars="0"/>
        <w:jc w:val="both"/>
        <w:rPr>
          <w:rFonts w:cs="Times New Roman"/>
          <w:szCs w:val="24"/>
        </w:rPr>
      </w:pPr>
      <w:r w:rsidRPr="003706E1">
        <w:rPr>
          <w:rFonts w:ascii="標楷體" w:eastAsia="標楷體" w:hAnsi="標楷體" w:cs="Times New Roman" w:hint="eastAsia"/>
          <w:szCs w:val="24"/>
        </w:rPr>
        <w:t>作業程序：</w:t>
      </w:r>
    </w:p>
    <w:p w:rsidR="00857B04" w:rsidRPr="003706E1" w:rsidRDefault="00857B04" w:rsidP="0096303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FF0000"/>
        </w:rPr>
      </w:pPr>
      <w:r w:rsidRPr="003706E1">
        <w:rPr>
          <w:rFonts w:ascii="標楷體" w:eastAsia="標楷體" w:hAnsi="標楷體" w:hint="eastAsia"/>
          <w:color w:val="FF0000"/>
        </w:rPr>
        <w:t>2.1.依教育部體育署體適能檢測規定辦理。</w:t>
      </w:r>
    </w:p>
    <w:p w:rsidR="00857B04" w:rsidRPr="003706E1" w:rsidRDefault="00857B04" w:rsidP="0096303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FF0000"/>
        </w:rPr>
      </w:pPr>
      <w:r w:rsidRPr="003706E1">
        <w:rPr>
          <w:rFonts w:ascii="標楷體" w:eastAsia="標楷體" w:hAnsi="標楷體" w:hint="eastAsia"/>
          <w:color w:val="FF0000"/>
        </w:rPr>
        <w:t>2.2.大一各班體育老師於第一學期結束前完成體適能檢測。</w:t>
      </w:r>
    </w:p>
    <w:p w:rsidR="00857B04" w:rsidRPr="003706E1" w:rsidRDefault="00857B04" w:rsidP="0096303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FF0000"/>
        </w:rPr>
      </w:pPr>
      <w:r w:rsidRPr="003706E1">
        <w:rPr>
          <w:rFonts w:ascii="標楷體" w:eastAsia="標楷體" w:hAnsi="標楷體" w:hint="eastAsia"/>
          <w:color w:val="FF0000"/>
        </w:rPr>
        <w:t>2.3.各班繳交體適能檢測紀錄表，體育中心將資料輸入電腦，並上傳教育部體育署體適能網站。</w:t>
      </w:r>
    </w:p>
    <w:p w:rsidR="00857B04" w:rsidRPr="003706E1" w:rsidRDefault="00857B04" w:rsidP="00963039">
      <w:pPr>
        <w:spacing w:before="100" w:beforeAutospacing="1"/>
        <w:jc w:val="both"/>
        <w:rPr>
          <w:rFonts w:ascii="標楷體" w:eastAsia="標楷體" w:hAnsi="標楷體" w:cs="Times New Roman"/>
          <w:szCs w:val="24"/>
        </w:rPr>
      </w:pPr>
      <w:r w:rsidRPr="003706E1">
        <w:rPr>
          <w:rFonts w:ascii="標楷體" w:eastAsia="標楷體" w:hAnsi="標楷體" w:cs="Times New Roman" w:hint="eastAsia"/>
          <w:szCs w:val="24"/>
        </w:rPr>
        <w:t>3.控制重點：</w:t>
      </w:r>
    </w:p>
    <w:p w:rsidR="00857B04" w:rsidRPr="00F42316" w:rsidRDefault="00857B04" w:rsidP="00963039">
      <w:pPr>
        <w:tabs>
          <w:tab w:val="left" w:pos="960"/>
        </w:tabs>
        <w:ind w:left="240"/>
        <w:jc w:val="both"/>
        <w:textAlignment w:val="baseline"/>
        <w:rPr>
          <w:rFonts w:ascii="標楷體" w:eastAsia="標楷體" w:hAnsi="標楷體"/>
        </w:rPr>
      </w:pPr>
      <w:r w:rsidRPr="00F42316">
        <w:rPr>
          <w:rFonts w:ascii="標楷體" w:eastAsia="標楷體" w:hAnsi="標楷體" w:hint="eastAsia"/>
          <w:color w:val="FF0000"/>
        </w:rPr>
        <w:t>3.1.</w:t>
      </w:r>
      <w:r w:rsidRPr="00F42316">
        <w:rPr>
          <w:rFonts w:ascii="標楷體" w:eastAsia="標楷體" w:hAnsi="標楷體" w:hint="eastAsia"/>
        </w:rPr>
        <w:t>是否依教育部規定檢測。</w:t>
      </w:r>
    </w:p>
    <w:p w:rsidR="00857B04" w:rsidRPr="003706E1" w:rsidRDefault="00857B04" w:rsidP="00963039">
      <w:pPr>
        <w:spacing w:before="100" w:beforeAutospacing="1"/>
        <w:jc w:val="both"/>
        <w:textAlignment w:val="baseline"/>
        <w:rPr>
          <w:rFonts w:ascii="標楷體" w:eastAsia="標楷體" w:hAnsi="標楷體"/>
          <w:bCs/>
        </w:rPr>
      </w:pPr>
      <w:r w:rsidRPr="003706E1">
        <w:rPr>
          <w:rFonts w:ascii="標楷體" w:eastAsia="標楷體" w:hAnsi="標楷體" w:cs="Times New Roman" w:hint="eastAsia"/>
          <w:szCs w:val="24"/>
        </w:rPr>
        <w:t>4.使用表單</w:t>
      </w:r>
      <w:r w:rsidRPr="003706E1">
        <w:rPr>
          <w:rFonts w:ascii="標楷體" w:eastAsia="標楷體" w:hAnsi="標楷體" w:hint="eastAsia"/>
          <w:bCs/>
        </w:rPr>
        <w:t>：</w:t>
      </w:r>
    </w:p>
    <w:p w:rsidR="00857B04" w:rsidRPr="003706E1" w:rsidRDefault="00857B04" w:rsidP="00857B04">
      <w:pPr>
        <w:numPr>
          <w:ilvl w:val="1"/>
          <w:numId w:val="2"/>
        </w:numPr>
        <w:tabs>
          <w:tab w:val="left" w:pos="960"/>
        </w:tabs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3706E1">
        <w:rPr>
          <w:rFonts w:ascii="標楷體" w:eastAsia="標楷體" w:hAnsi="標楷體" w:hint="eastAsia"/>
        </w:rPr>
        <w:t>各班體適能檢測紀錄表。</w:t>
      </w:r>
    </w:p>
    <w:p w:rsidR="00857B04" w:rsidRPr="003706E1" w:rsidRDefault="00857B04" w:rsidP="00963039">
      <w:pPr>
        <w:spacing w:before="100" w:beforeAutospacing="1"/>
        <w:jc w:val="both"/>
        <w:rPr>
          <w:rFonts w:ascii="標楷體" w:eastAsia="標楷體" w:hAnsi="標楷體" w:cs="Times New Roman"/>
          <w:szCs w:val="24"/>
        </w:rPr>
      </w:pPr>
      <w:r w:rsidRPr="003706E1">
        <w:rPr>
          <w:rFonts w:ascii="標楷體" w:eastAsia="標楷體" w:hAnsi="標楷體" w:cs="Times New Roman" w:hint="eastAsia"/>
          <w:szCs w:val="24"/>
        </w:rPr>
        <w:t>5.依據及相關文件：</w:t>
      </w:r>
    </w:p>
    <w:p w:rsidR="00857B04" w:rsidRPr="003706E1" w:rsidRDefault="00857B04" w:rsidP="00963039">
      <w:pPr>
        <w:tabs>
          <w:tab w:val="left" w:pos="960"/>
        </w:tabs>
        <w:ind w:leftChars="100" w:left="240"/>
        <w:textAlignment w:val="baseline"/>
        <w:rPr>
          <w:rFonts w:ascii="標楷體" w:eastAsia="標楷體" w:hAnsi="標楷體"/>
          <w:color w:val="FF0000"/>
        </w:rPr>
      </w:pPr>
      <w:r w:rsidRPr="003706E1">
        <w:rPr>
          <w:rFonts w:ascii="標楷體" w:eastAsia="標楷體" w:hAnsi="標楷體" w:hint="eastAsia"/>
        </w:rPr>
        <w:t>5.1.國民體能檢測實施辦法。</w:t>
      </w:r>
      <w:r w:rsidRPr="00231D1C">
        <w:rPr>
          <w:rFonts w:ascii="標楷體" w:eastAsia="標楷體" w:hAnsi="標楷體" w:hint="eastAsia"/>
          <w:color w:val="FF0000"/>
        </w:rPr>
        <w:t>（</w:t>
      </w:r>
      <w:r w:rsidRPr="00231D1C">
        <w:rPr>
          <w:rFonts w:ascii="Times New Roman" w:eastAsia="標楷體" w:hAnsi="Times New Roman" w:cs="Times New Roman" w:hint="eastAsia"/>
          <w:color w:val="FF0000"/>
        </w:rPr>
        <w:t>網址：</w:t>
      </w:r>
      <w:hyperlink r:id="rId13" w:history="1">
        <w:r w:rsidRPr="00231D1C">
          <w:rPr>
            <w:rStyle w:val="a3"/>
            <w:rFonts w:ascii="Times New Roman" w:hAnsi="Times New Roman" w:cs="Times New Roman"/>
            <w:color w:val="FF0000"/>
            <w:szCs w:val="24"/>
          </w:rPr>
          <w:t>http://tinyurl.com/ynxcdmay</w:t>
        </w:r>
      </w:hyperlink>
      <w:r w:rsidRPr="00231D1C">
        <w:rPr>
          <w:rFonts w:ascii="標楷體" w:eastAsia="標楷體" w:hAnsi="標楷體"/>
          <w:color w:val="FF0000"/>
        </w:rPr>
        <w:t>）</w:t>
      </w:r>
      <w:r w:rsidRPr="003706E1">
        <w:rPr>
          <w:rFonts w:ascii="標楷體" w:eastAsia="標楷體" w:hAnsi="標楷體"/>
          <w:color w:val="FF0000"/>
        </w:rPr>
        <w:t xml:space="preserve"> </w:t>
      </w:r>
    </w:p>
    <w:p w:rsidR="00857B04" w:rsidRPr="00DF4981" w:rsidRDefault="00857B04" w:rsidP="00963039">
      <w:pPr>
        <w:rPr>
          <w:rFonts w:ascii="標楷體" w:eastAsia="標楷體" w:hAnsi="標楷體"/>
        </w:rPr>
      </w:pPr>
    </w:p>
    <w:p w:rsidR="00857B04" w:rsidRDefault="00857B04" w:rsidP="0096303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</w:rPr>
        <w:br w:type="page"/>
      </w:r>
    </w:p>
    <w:p w:rsidR="00857B04" w:rsidRDefault="00857B04" w:rsidP="00EF432B">
      <w:pPr>
        <w:sectPr w:rsidR="00857B04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8571D5" w:rsidRDefault="008571D5"/>
    <w:sectPr w:rsidR="008571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-WinCharSetFFFF-H"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34F38"/>
    <w:multiLevelType w:val="multilevel"/>
    <w:tmpl w:val="122698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" w15:restartNumberingAfterBreak="0">
    <w:nsid w:val="2D640F06"/>
    <w:multiLevelType w:val="multilevel"/>
    <w:tmpl w:val="DE061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B04"/>
    <w:rsid w:val="008571D5"/>
    <w:rsid w:val="0085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857B0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857B04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857B04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857B04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857B04"/>
    <w:rPr>
      <w:rFonts w:ascii="標楷體" w:eastAsia="標楷體" w:hAnsi="標楷體" w:cstheme="majorBidi"/>
      <w:b/>
      <w:bCs/>
      <w:sz w:val="28"/>
      <w:szCs w:val="28"/>
    </w:rPr>
  </w:style>
  <w:style w:type="paragraph" w:styleId="a4">
    <w:name w:val="List Paragraph"/>
    <w:aliases w:val="標1,卑南壹,1.1.1.1清單段落,標題 (4),(二),列點,1.1,參考文獻,標11,標12,lp1,FooterText,numbered,Paragraphe de liste1"/>
    <w:basedOn w:val="a"/>
    <w:link w:val="a5"/>
    <w:uiPriority w:val="34"/>
    <w:qFormat/>
    <w:rsid w:val="00857B04"/>
    <w:pPr>
      <w:ind w:leftChars="200" w:left="480"/>
    </w:pPr>
  </w:style>
  <w:style w:type="character" w:customStyle="1" w:styleId="a5">
    <w:name w:val="清單段落 字元"/>
    <w:aliases w:val="標1 字元,卑南壹 字元,1.1.1.1清單段落 字元,標題 (4) 字元,(二) 字元,列點 字元,1.1 字元,參考文獻 字元,標11 字元,標12 字元,lp1 字元,FooterText 字元,numbered 字元,Paragraphe de liste1 字元"/>
    <w:basedOn w:val="a0"/>
    <w:link w:val="a4"/>
    <w:uiPriority w:val="34"/>
    <w:locked/>
    <w:rsid w:val="00857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I:\2022.11.29\111&#23416;&#24180;%20&#31192;&#26360;&#23460;\3.&#20839;&#25511;\112&#23416;&#24180;&#20839;&#25511;\&#26371;&#35696;&#24460;&#20462;&#25913;&#20013;\&#38468;&#20214;%20112&#23416;&#24180;&#24230;%20&#34892;&#25919;&#21934;&#20301;&#20839;&#25511;&#20316;&#26989;&#25163;&#20874;.docx" TargetMode="External"/><Relationship Id="rId13" Type="http://schemas.openxmlformats.org/officeDocument/2006/relationships/hyperlink" Target="http://tinyurl.com/ynxcdmay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I:\2022.11.29\111&#23416;&#24180;%20&#31192;&#26360;&#23460;\3.&#20839;&#25511;\112&#23416;&#24180;&#20839;&#25511;\&#26371;&#35696;&#24460;&#20462;&#25913;&#20013;\&#38468;&#20214;%20112&#23416;&#24180;&#24230;%20&#34892;&#25919;&#21934;&#20301;&#20839;&#25511;&#20316;&#26989;&#25163;&#20874;.docx" TargetMode="External"/><Relationship Id="rId12" Type="http://schemas.openxmlformats.org/officeDocument/2006/relationships/hyperlink" Target="file:///I:\2022.11.29\111&#23416;&#24180;%20&#31192;&#26360;&#23460;\3.&#20839;&#25511;\112&#23416;&#24180;&#20839;&#25511;\&#26371;&#35696;&#24460;&#20462;&#25913;&#20013;\&#38468;&#20214;%20112&#23416;&#24180;&#24230;%20&#34892;&#25919;&#21934;&#20301;&#20839;&#25511;&#20316;&#26989;&#25163;&#20874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I:\2022.11.29\111&#23416;&#24180;%20&#31192;&#26360;&#23460;\3.&#20839;&#25511;\112&#23416;&#24180;&#20839;&#25511;\&#26371;&#35696;&#24460;&#20462;&#25913;&#20013;\&#38468;&#20214;%20112&#23416;&#24180;&#24230;%20&#34892;&#25919;&#21934;&#20301;&#20839;&#25511;&#20316;&#26989;&#25163;&#20874;.docx" TargetMode="External"/><Relationship Id="rId11" Type="http://schemas.openxmlformats.org/officeDocument/2006/relationships/hyperlink" Target="file:///I:\2022.11.29\111&#23416;&#24180;%20&#31192;&#26360;&#23460;\3.&#20839;&#25511;\112&#23416;&#24180;&#20839;&#25511;\&#26371;&#35696;&#24460;&#20462;&#25913;&#20013;\&#38468;&#20214;%20112&#23416;&#24180;&#24230;%20&#34892;&#25919;&#21934;&#20301;&#20839;&#25511;&#20316;&#26989;&#25163;&#20874;.docx" TargetMode="External"/><Relationship Id="rId5" Type="http://schemas.openxmlformats.org/officeDocument/2006/relationships/hyperlink" Target="file:///I:\2022.11.29\111&#23416;&#24180;%20&#31192;&#26360;&#23460;\3.&#20839;&#25511;\112&#23416;&#24180;&#20839;&#25511;\&#26371;&#35696;&#24460;&#20462;&#25913;&#20013;\&#38468;&#20214;%20112&#23416;&#24180;&#24230;%20&#34892;&#25919;&#21934;&#20301;&#20839;&#25511;&#20316;&#26989;&#25163;&#20874;.docx" TargetMode="External"/><Relationship Id="rId15" Type="http://schemas.openxmlformats.org/officeDocument/2006/relationships/theme" Target="theme/theme1.xml"/><Relationship Id="rId10" Type="http://schemas.openxmlformats.org/officeDocument/2006/relationships/oleObject" Target="embeddings/Microsoft_Visio_2003-2010_Drawing.vsd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2024-04-02T07:15:00Z</dcterms:created>
</cp:coreProperties>
</file>